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IN THE TRIBAL COURT OF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E04ED8" w:rsidRDefault="00E04ED8" w:rsidP="00E04ED8">
      <w:pPr>
        <w:rPr>
          <w:b/>
          <w:bCs/>
          <w:sz w:val="28"/>
          <w:szCs w:val="28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 the Matter of the Guardianship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      Case No. PG-2005</w:t>
      </w:r>
      <w:bookmarkStart w:id="0" w:name="_GoBack"/>
      <w:bookmarkEnd w:id="0"/>
      <w:r>
        <w:rPr>
          <w:sz w:val="24"/>
          <w:szCs w:val="24"/>
        </w:rPr>
        <w:t>-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jc w:val="center"/>
        <w:rPr>
          <w:sz w:val="24"/>
          <w:szCs w:val="24"/>
        </w:rPr>
      </w:pPr>
      <w:r>
        <w:rPr>
          <w:sz w:val="24"/>
          <w:szCs w:val="24"/>
        </w:rPr>
        <w:t>LETTERS OF TEMPORARY GUARDIANSHIP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I, Sherman D Murray, Judge of the Trial Court of the Absentee Shawnee Tribe of Oklahoma, located in Shawnee, Oklahoma, Pottawatomie County, State of Oklahoma, do hereby appoint </w:t>
      </w:r>
      <w:r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</w:rPr>
        <w:t xml:space="preserve"> Guardian over the minor person of _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>_ this _____day of ________________, 2005.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HONORABLE JUDGE SHERMAN D MURRAY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Absentee Shawnee Trial Court Judge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_, do hereby swear that I will discharge all and singular duties of the Guardian of the minor child,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>, according to the law and to the best of my ability.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>Subscribed and sworn before me this _____day of__________________</w:t>
      </w:r>
      <w:proofErr w:type="gramStart"/>
      <w:r>
        <w:rPr>
          <w:sz w:val="24"/>
          <w:szCs w:val="24"/>
        </w:rPr>
        <w:t>,2005</w:t>
      </w:r>
      <w:proofErr w:type="gramEnd"/>
      <w:r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HONORABLE JUDGE SHERMAN D MURRAY</w:t>
      </w:r>
    </w:p>
    <w:p w:rsidR="00711D96" w:rsidRDefault="00E04ED8" w:rsidP="00E04ED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Absentee Shawnee Trial Court Judge</w:t>
      </w:r>
    </w:p>
    <w:sectPr w:rsidR="007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8"/>
    <w:rsid w:val="00007BC2"/>
    <w:rsid w:val="00C13E4C"/>
    <w:rsid w:val="00E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1</cp:revision>
  <dcterms:created xsi:type="dcterms:W3CDTF">2018-08-09T19:12:00Z</dcterms:created>
  <dcterms:modified xsi:type="dcterms:W3CDTF">2018-08-09T19:13:00Z</dcterms:modified>
</cp:coreProperties>
</file>